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A0B" w:rsidRDefault="00FA1A0B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FA1A0B" w:rsidRDefault="00AD2649" w:rsidP="0073456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b/>
          <w:position w:val="-10"/>
          <w:sz w:val="36"/>
          <w:szCs w:val="36"/>
          <w:lang w:eastAsia="zh-CN"/>
        </w:rPr>
        <w:t>浙大城市学院</w:t>
      </w:r>
      <w:r w:rsidR="0073456F">
        <w:rPr>
          <w:rFonts w:ascii="宋体" w:eastAsia="宋体" w:hAnsi="宋体" w:cs="宋体" w:hint="eastAsia"/>
          <w:b/>
          <w:position w:val="-10"/>
          <w:sz w:val="36"/>
          <w:szCs w:val="36"/>
          <w:lang w:eastAsia="zh-CN"/>
        </w:rPr>
        <w:t>2</w:t>
      </w:r>
      <w:r w:rsidR="0073456F">
        <w:rPr>
          <w:rFonts w:ascii="宋体" w:eastAsia="宋体" w:hAnsi="宋体" w:cs="宋体"/>
          <w:b/>
          <w:position w:val="-10"/>
          <w:sz w:val="36"/>
          <w:szCs w:val="36"/>
          <w:lang w:eastAsia="zh-CN"/>
        </w:rPr>
        <w:t>025</w:t>
      </w:r>
      <w:r w:rsidR="0073456F">
        <w:rPr>
          <w:rFonts w:ascii="宋体" w:eastAsia="宋体" w:hAnsi="宋体" w:cs="宋体" w:hint="eastAsia"/>
          <w:b/>
          <w:position w:val="-10"/>
          <w:sz w:val="36"/>
          <w:szCs w:val="36"/>
          <w:lang w:eastAsia="zh-CN"/>
        </w:rPr>
        <w:t>年</w:t>
      </w:r>
    </w:p>
    <w:p w:rsidR="00FA1A0B" w:rsidRDefault="00FA1A0B">
      <w:pPr>
        <w:spacing w:before="4"/>
        <w:rPr>
          <w:rFonts w:ascii="Times New Roman" w:eastAsia="Times New Roman" w:hAnsi="Times New Roman" w:cs="Times New Roman"/>
          <w:sz w:val="29"/>
          <w:szCs w:val="29"/>
          <w:lang w:eastAsia="zh-CN"/>
        </w:rPr>
      </w:pPr>
    </w:p>
    <w:p w:rsidR="00FA1A0B" w:rsidRDefault="00AD2649">
      <w:pPr>
        <w:spacing w:before="1"/>
        <w:ind w:left="1783"/>
        <w:rPr>
          <w:rFonts w:ascii="Times New Roman" w:eastAsia="宋体" w:hAnsi="Times New Roman" w:cs="Times New Roman"/>
          <w:sz w:val="32"/>
          <w:szCs w:val="32"/>
          <w:lang w:eastAsia="zh-CN"/>
        </w:rPr>
      </w:pPr>
      <w:bookmarkStart w:id="0" w:name="硕士研究生招生考试业务课考试大纲"/>
      <w:bookmarkEnd w:id="0"/>
      <w:r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  <w:t>硕士研究生招生考试业务课考试大纲</w:t>
      </w:r>
    </w:p>
    <w:p w:rsidR="00FA1A0B" w:rsidRDefault="00AD2649" w:rsidP="0073456F">
      <w:pPr>
        <w:tabs>
          <w:tab w:val="left" w:pos="2228"/>
          <w:tab w:val="left" w:pos="4168"/>
          <w:tab w:val="left" w:pos="4469"/>
          <w:tab w:val="left" w:pos="6292"/>
          <w:tab w:val="left" w:pos="7415"/>
        </w:tabs>
        <w:spacing w:before="133"/>
        <w:ind w:left="404" w:firstLineChars="300" w:firstLine="804"/>
        <w:rPr>
          <w:rFonts w:ascii="Times New Roman" w:eastAsia="宋体" w:hAnsi="Times New Roman" w:cs="Times New Roman"/>
          <w:w w:val="95"/>
          <w:sz w:val="28"/>
          <w:szCs w:val="28"/>
          <w:u w:val="single" w:color="000000"/>
          <w:lang w:eastAsia="zh-CN"/>
        </w:rPr>
      </w:pPr>
      <w:r>
        <w:rPr>
          <w:rFonts w:ascii="Times New Roman" w:eastAsia="宋体" w:hAnsi="Times New Roman" w:cs="Times New Roman"/>
          <w:b/>
          <w:bCs/>
          <w:w w:val="95"/>
          <w:sz w:val="28"/>
          <w:szCs w:val="28"/>
          <w:lang w:eastAsia="zh-CN"/>
        </w:rPr>
        <w:t>考试科目：</w:t>
      </w:r>
      <w:r>
        <w:rPr>
          <w:rFonts w:ascii="Times New Roman" w:eastAsia="宋体" w:hAnsi="Times New Roman" w:cs="Times New Roman" w:hint="eastAsia"/>
          <w:w w:val="95"/>
          <w:sz w:val="28"/>
          <w:szCs w:val="28"/>
          <w:u w:val="single" w:color="000000"/>
          <w:lang w:eastAsia="zh-CN"/>
        </w:rPr>
        <w:t>设计基础</w:t>
      </w:r>
      <w:r>
        <w:rPr>
          <w:rFonts w:ascii="Times New Roman" w:eastAsia="Times New Roman" w:hAnsi="Times New Roman" w:cs="Times New Roman"/>
          <w:w w:val="95"/>
          <w:sz w:val="28"/>
          <w:szCs w:val="28"/>
          <w:lang w:eastAsia="zh-CN"/>
        </w:rPr>
        <w:tab/>
      </w:r>
      <w:r>
        <w:rPr>
          <w:rFonts w:ascii="Times New Roman" w:eastAsia="宋体" w:hAnsi="Times New Roman" w:cs="Times New Roman"/>
          <w:b/>
          <w:bCs/>
          <w:w w:val="95"/>
          <w:sz w:val="28"/>
          <w:szCs w:val="28"/>
          <w:lang w:eastAsia="zh-CN"/>
        </w:rPr>
        <w:t>科目代码：</w:t>
      </w:r>
      <w:r>
        <w:rPr>
          <w:rFonts w:ascii="Times New Roman" w:eastAsia="宋体" w:hAnsi="Times New Roman" w:cs="Times New Roman" w:hint="eastAsia"/>
          <w:w w:val="95"/>
          <w:sz w:val="28"/>
          <w:szCs w:val="28"/>
          <w:u w:val="single" w:color="000000"/>
          <w:lang w:eastAsia="zh-CN"/>
        </w:rPr>
        <w:t>610</w:t>
      </w:r>
    </w:p>
    <w:p w:rsidR="00FA1A0B" w:rsidRDefault="00FA1A0B">
      <w:pPr>
        <w:pStyle w:val="1"/>
        <w:spacing w:before="117" w:line="360" w:lineRule="auto"/>
        <w:ind w:left="0"/>
        <w:rPr>
          <w:rFonts w:ascii="Times New Roman" w:hAnsi="Times New Roman" w:cs="Times New Roman"/>
          <w:lang w:eastAsia="zh-CN"/>
        </w:rPr>
      </w:pPr>
      <w:bookmarkStart w:id="1" w:name="一、考试目的和要求"/>
      <w:bookmarkEnd w:id="1"/>
    </w:p>
    <w:p w:rsidR="00FA1A0B" w:rsidRDefault="00AD2649">
      <w:pPr>
        <w:pStyle w:val="1"/>
        <w:spacing w:before="117" w:line="360" w:lineRule="auto"/>
        <w:ind w:left="0"/>
        <w:rPr>
          <w:rFonts w:ascii="Times New Roman" w:hAnsi="Times New Roman" w:cs="Times New Roman"/>
          <w:b w:val="0"/>
          <w:bCs w:val="0"/>
          <w:lang w:eastAsia="zh-CN"/>
        </w:rPr>
      </w:pPr>
      <w:r>
        <w:rPr>
          <w:rFonts w:ascii="Times New Roman" w:hAnsi="Times New Roman" w:cs="Times New Roman"/>
          <w:lang w:eastAsia="zh-CN"/>
        </w:rPr>
        <w:t>一、考试</w:t>
      </w:r>
      <w:r>
        <w:rPr>
          <w:rFonts w:ascii="Times New Roman" w:hAnsi="Times New Roman" w:cs="Times New Roman" w:hint="eastAsia"/>
          <w:lang w:eastAsia="zh-CN"/>
        </w:rPr>
        <w:t>内容</w:t>
      </w:r>
    </w:p>
    <w:p w:rsidR="00FA1A0B" w:rsidRDefault="00AD264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lang w:eastAsia="zh-CN"/>
        </w:rPr>
      </w:pPr>
      <w:bookmarkStart w:id="2" w:name="三、考试方式"/>
      <w:bookmarkEnd w:id="2"/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掌握本领域的设计理论与设计方法等知识，能熟练地将理论知识运用于设计分析与设计思辨，通过文字表述进行专业分析，也可使用图解表达。</w:t>
      </w:r>
    </w:p>
    <w:p w:rsidR="00FA1A0B" w:rsidRDefault="00AD2649">
      <w:pPr>
        <w:pStyle w:val="1"/>
        <w:spacing w:line="360" w:lineRule="auto"/>
        <w:ind w:left="0" w:right="530"/>
        <w:rPr>
          <w:rFonts w:ascii="Times New Roman" w:hAnsi="Times New Roman" w:cs="Times New Roman"/>
          <w:b w:val="0"/>
          <w:bCs w:val="0"/>
          <w:lang w:eastAsia="zh-CN"/>
        </w:rPr>
      </w:pPr>
      <w:r>
        <w:rPr>
          <w:rFonts w:ascii="Times New Roman" w:hAnsi="Times New Roman" w:cs="Times New Roman"/>
          <w:lang w:eastAsia="zh-CN"/>
        </w:rPr>
        <w:t>二、考试</w:t>
      </w:r>
      <w:r>
        <w:rPr>
          <w:rFonts w:ascii="Times New Roman" w:hAnsi="Times New Roman" w:cs="Times New Roman" w:hint="eastAsia"/>
          <w:lang w:eastAsia="zh-CN"/>
        </w:rPr>
        <w:t>要求</w:t>
      </w:r>
    </w:p>
    <w:p w:rsidR="00FA1A0B" w:rsidRDefault="00AD264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lang w:eastAsia="zh-CN"/>
        </w:rPr>
      </w:pPr>
      <w:bookmarkStart w:id="3" w:name="四、考试知识点"/>
      <w:bookmarkEnd w:id="3"/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《设计基础》考试方式：笔试。总分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150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分，考试时间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小时。在试卷附带的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A3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大小版面的答题纸上答题。</w:t>
      </w:r>
    </w:p>
    <w:p w:rsidR="00FA1A0B" w:rsidRDefault="00AD2649">
      <w:pPr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基础知识题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 75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分</w:t>
      </w:r>
    </w:p>
    <w:p w:rsidR="00FA1A0B" w:rsidRDefault="00AD2649">
      <w:pPr>
        <w:numPr>
          <w:ilvl w:val="0"/>
          <w:numId w:val="1"/>
        </w:num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观点论述题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 75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分</w:t>
      </w:r>
    </w:p>
    <w:p w:rsidR="00FA1A0B" w:rsidRDefault="00AD2649">
      <w:pPr>
        <w:pStyle w:val="1"/>
        <w:spacing w:before="117" w:line="360" w:lineRule="auto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三、考试参考书目</w:t>
      </w:r>
    </w:p>
    <w:p w:rsidR="00FA1A0B" w:rsidRDefault="00AD264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《世界现代设计史（第二版）》（王</w:t>
      </w:r>
      <w:bookmarkStart w:id="4" w:name="_GoBack"/>
      <w:bookmarkEnd w:id="4"/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受之（著），中国青年出版社，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2015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年）</w:t>
      </w:r>
    </w:p>
    <w:sectPr w:rsidR="00FA1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60" w:right="1440" w:bottom="1180" w:left="1680" w:header="850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672" w:rsidRDefault="00023672">
      <w:r>
        <w:separator/>
      </w:r>
    </w:p>
  </w:endnote>
  <w:endnote w:type="continuationSeparator" w:id="0">
    <w:p w:rsidR="00023672" w:rsidRDefault="0002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56F" w:rsidRDefault="0073456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84207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90C45" w:rsidRDefault="00190C45">
            <w:pPr>
              <w:pStyle w:val="a8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1A0B" w:rsidRDefault="00FA1A0B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56F" w:rsidRDefault="007345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672" w:rsidRDefault="00023672">
      <w:r>
        <w:separator/>
      </w:r>
    </w:p>
  </w:footnote>
  <w:footnote w:type="continuationSeparator" w:id="0">
    <w:p w:rsidR="00023672" w:rsidRDefault="00023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56F" w:rsidRDefault="0073456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A0B" w:rsidRDefault="00AD2649">
    <w:pPr>
      <w:pStyle w:val="aa"/>
    </w:pPr>
    <w:r>
      <w:rPr>
        <w:rFonts w:hint="eastAsia"/>
      </w:rPr>
      <w:t>浙大城市学院硕士研究生招生考试</w:t>
    </w:r>
    <w:proofErr w:type="gramStart"/>
    <w:r>
      <w:rPr>
        <w:rFonts w:hint="eastAsia"/>
      </w:rPr>
      <w:t>初试自</w:t>
    </w:r>
    <w:proofErr w:type="gramEnd"/>
    <w:r>
      <w:rPr>
        <w:rFonts w:hint="eastAsia"/>
      </w:rPr>
      <w:t>命题科目考试大纲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56F" w:rsidRDefault="007345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C843"/>
    <w:multiLevelType w:val="singleLevel"/>
    <w:tmpl w:val="0B5EC8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ZjZmMwMmM5M2UxOWEzNzc5ZmUzNGViYWU3MjBhZjgifQ=="/>
  </w:docVars>
  <w:rsids>
    <w:rsidRoot w:val="00100987"/>
    <w:rsid w:val="00023672"/>
    <w:rsid w:val="00100987"/>
    <w:rsid w:val="00190C45"/>
    <w:rsid w:val="00211A98"/>
    <w:rsid w:val="00230DC7"/>
    <w:rsid w:val="00256235"/>
    <w:rsid w:val="00274D5C"/>
    <w:rsid w:val="002C32BC"/>
    <w:rsid w:val="003001DB"/>
    <w:rsid w:val="003139DA"/>
    <w:rsid w:val="00332AB7"/>
    <w:rsid w:val="00344BDE"/>
    <w:rsid w:val="00462C66"/>
    <w:rsid w:val="004A774C"/>
    <w:rsid w:val="004E2D3A"/>
    <w:rsid w:val="0056368E"/>
    <w:rsid w:val="006810D9"/>
    <w:rsid w:val="00706E9F"/>
    <w:rsid w:val="0073456F"/>
    <w:rsid w:val="007701DC"/>
    <w:rsid w:val="0079246E"/>
    <w:rsid w:val="00851F7B"/>
    <w:rsid w:val="008757B1"/>
    <w:rsid w:val="00971F8E"/>
    <w:rsid w:val="009744BC"/>
    <w:rsid w:val="00A560C1"/>
    <w:rsid w:val="00A61A0A"/>
    <w:rsid w:val="00A80CD0"/>
    <w:rsid w:val="00AD2649"/>
    <w:rsid w:val="00B64786"/>
    <w:rsid w:val="00B6522A"/>
    <w:rsid w:val="00D20F3C"/>
    <w:rsid w:val="00D86F87"/>
    <w:rsid w:val="00DC0969"/>
    <w:rsid w:val="00E70671"/>
    <w:rsid w:val="00F056E6"/>
    <w:rsid w:val="00FA1A0B"/>
    <w:rsid w:val="00FE6606"/>
    <w:rsid w:val="13A81887"/>
    <w:rsid w:val="1551102B"/>
    <w:rsid w:val="16E4004D"/>
    <w:rsid w:val="321072BC"/>
    <w:rsid w:val="39C42A21"/>
    <w:rsid w:val="3ED12F8F"/>
    <w:rsid w:val="402803BA"/>
    <w:rsid w:val="42270C7B"/>
    <w:rsid w:val="4A0A26D2"/>
    <w:rsid w:val="4CDE39A2"/>
    <w:rsid w:val="63E46773"/>
    <w:rsid w:val="6760537D"/>
    <w:rsid w:val="693E02CE"/>
    <w:rsid w:val="74A3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C8B8DA-4038-48E5-A5C3-8A75FE20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32"/>
      <w:ind w:left="120"/>
      <w:outlineLvl w:val="0"/>
    </w:pPr>
    <w:rPr>
      <w:rFonts w:ascii="黑体" w:eastAsia="黑体" w:hAnsi="黑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ody Text"/>
    <w:basedOn w:val="a"/>
    <w:uiPriority w:val="1"/>
    <w:qFormat/>
    <w:pPr>
      <w:spacing w:before="31"/>
      <w:ind w:left="600"/>
    </w:pPr>
    <w:rPr>
      <w:rFonts w:ascii="宋体" w:eastAsia="宋体" w:hAnsi="宋体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楷体_GB2312" w:hAnsi="Times New Roman" w:cs="Times New Roman"/>
      <w:kern w:val="2"/>
      <w:sz w:val="18"/>
      <w:szCs w:val="18"/>
      <w:lang w:eastAsia="zh-CN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rFonts w:ascii="Times New Roman" w:eastAsia="楷体_GB2312" w:hAnsi="Times New Roman" w:cs="Times New Roman"/>
      <w:kern w:val="2"/>
      <w:sz w:val="18"/>
      <w:szCs w:val="18"/>
      <w:lang w:eastAsia="zh-CN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［浙大城市学院］2023年硕士研究生考试大纲(设计基础)</dc:title>
  <dc:creator>Administrator</dc:creator>
  <cp:lastModifiedBy>admin</cp:lastModifiedBy>
  <cp:revision>3</cp:revision>
  <dcterms:created xsi:type="dcterms:W3CDTF">2022-09-08T03:29:00Z</dcterms:created>
  <dcterms:modified xsi:type="dcterms:W3CDTF">2024-09-25T00:59:00Z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2022-08-26T00:00:00Z</vt:filetime>
  </property>
  <property fmtid="{D5CDD505-2E9C-101B-9397-08002B2CF9AE}" pid="5" name="KSOProductBuildVer">
    <vt:lpwstr>2052-12.1.0.17857</vt:lpwstr>
  </property>
  <property fmtid="{D5CDD505-2E9C-101B-9397-08002B2CF9AE}" pid="6" name="ICV">
    <vt:lpwstr>4029381145A749F3AD0CE68321827F7F_13</vt:lpwstr>
  </property>
</Properties>
</file>